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D8" w:rsidRDefault="00BE5DD8" w:rsidP="00BE5DD8">
      <w:pPr>
        <w:rPr>
          <w:b/>
          <w:sz w:val="24"/>
        </w:rPr>
      </w:pPr>
      <w:r>
        <w:rPr>
          <w:sz w:val="32"/>
          <w:szCs w:val="32"/>
        </w:rPr>
        <w:t xml:space="preserve">           </w:t>
      </w:r>
      <w:r>
        <w:rPr>
          <w:b/>
          <w:sz w:val="24"/>
        </w:rPr>
        <w:t xml:space="preserve">          Согласовано:                                                                              Утверждаю:</w:t>
      </w:r>
    </w:p>
    <w:p w:rsidR="00BE5DD8" w:rsidRDefault="00BE5DD8" w:rsidP="00BE5DD8">
      <w:pPr>
        <w:pStyle w:val="a5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</w:t>
      </w:r>
      <w:proofErr w:type="gramStart"/>
      <w:r>
        <w:rPr>
          <w:b w:val="0"/>
          <w:sz w:val="24"/>
        </w:rPr>
        <w:t>Председатель  профкома</w:t>
      </w:r>
      <w:proofErr w:type="gramEnd"/>
      <w:r>
        <w:rPr>
          <w:b w:val="0"/>
          <w:sz w:val="24"/>
        </w:rPr>
        <w:t xml:space="preserve">                                             Директор  МОБУ «</w:t>
      </w:r>
      <w:r w:rsidR="007B76E2">
        <w:rPr>
          <w:b w:val="0"/>
          <w:sz w:val="24"/>
        </w:rPr>
        <w:t xml:space="preserve">Козловская </w:t>
      </w:r>
      <w:r>
        <w:rPr>
          <w:b w:val="0"/>
          <w:sz w:val="24"/>
        </w:rPr>
        <w:t xml:space="preserve"> оош»  </w:t>
      </w:r>
    </w:p>
    <w:p w:rsidR="00BE5DD8" w:rsidRDefault="00BE5DD8" w:rsidP="00BE5DD8">
      <w:pPr>
        <w:pStyle w:val="a5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_____________</w:t>
      </w:r>
      <w:proofErr w:type="gramStart"/>
      <w:r>
        <w:rPr>
          <w:b w:val="0"/>
          <w:sz w:val="24"/>
        </w:rPr>
        <w:t xml:space="preserve">_  </w:t>
      </w:r>
      <w:r w:rsidR="007B76E2">
        <w:rPr>
          <w:b w:val="0"/>
          <w:sz w:val="24"/>
        </w:rPr>
        <w:t>М.А.</w:t>
      </w:r>
      <w:proofErr w:type="gramEnd"/>
      <w:r w:rsidR="007B76E2">
        <w:rPr>
          <w:b w:val="0"/>
          <w:sz w:val="24"/>
        </w:rPr>
        <w:t xml:space="preserve"> Муравьева</w:t>
      </w:r>
      <w:r>
        <w:rPr>
          <w:b w:val="0"/>
          <w:sz w:val="24"/>
        </w:rPr>
        <w:t xml:space="preserve">                                       _______________ </w:t>
      </w:r>
      <w:r w:rsidR="007B76E2">
        <w:rPr>
          <w:b w:val="0"/>
          <w:sz w:val="24"/>
        </w:rPr>
        <w:t>Н.В. Кузьмина</w:t>
      </w:r>
    </w:p>
    <w:p w:rsidR="00BE5DD8" w:rsidRDefault="00BE5DD8" w:rsidP="00BE5DD8">
      <w:pPr>
        <w:jc w:val="right"/>
        <w:rPr>
          <w:sz w:val="36"/>
          <w:szCs w:val="36"/>
        </w:rPr>
      </w:pPr>
    </w:p>
    <w:p w:rsidR="00BE5DD8" w:rsidRPr="00314C05" w:rsidRDefault="00BE5DD8" w:rsidP="00BE5DD8">
      <w:pPr>
        <w:jc w:val="right"/>
        <w:rPr>
          <w:sz w:val="24"/>
          <w:szCs w:val="24"/>
        </w:rPr>
      </w:pPr>
    </w:p>
    <w:p w:rsidR="00BE5DD8" w:rsidRPr="00BE5DD8" w:rsidRDefault="00BE5DD8" w:rsidP="00BE5DD8">
      <w:pPr>
        <w:jc w:val="center"/>
        <w:rPr>
          <w:sz w:val="36"/>
          <w:szCs w:val="36"/>
        </w:rPr>
      </w:pPr>
      <w:r w:rsidRPr="00BE5DD8">
        <w:rPr>
          <w:sz w:val="36"/>
          <w:szCs w:val="36"/>
        </w:rPr>
        <w:t>Инструкция</w:t>
      </w:r>
    </w:p>
    <w:p w:rsidR="00BE5DD8" w:rsidRPr="00BE5DD8" w:rsidRDefault="00BE5DD8" w:rsidP="00BE5DD8">
      <w:pPr>
        <w:jc w:val="center"/>
        <w:rPr>
          <w:sz w:val="36"/>
          <w:szCs w:val="36"/>
        </w:rPr>
      </w:pPr>
      <w:r w:rsidRPr="00BE5DD8">
        <w:rPr>
          <w:sz w:val="36"/>
          <w:szCs w:val="36"/>
        </w:rPr>
        <w:t>по  охране  труда  и  пожарной  безопасности</w:t>
      </w:r>
    </w:p>
    <w:p w:rsidR="00BE5DD8" w:rsidRDefault="00BE5DD8" w:rsidP="00BE5DD8">
      <w:pPr>
        <w:jc w:val="center"/>
        <w:rPr>
          <w:sz w:val="36"/>
          <w:szCs w:val="36"/>
        </w:rPr>
      </w:pPr>
      <w:r w:rsidRPr="00BE5DD8">
        <w:rPr>
          <w:sz w:val="36"/>
          <w:szCs w:val="36"/>
        </w:rPr>
        <w:t xml:space="preserve">в  школьной  библиотеке </w:t>
      </w:r>
    </w:p>
    <w:p w:rsidR="00BE5DD8" w:rsidRPr="00BE5DD8" w:rsidRDefault="00BE5DD8" w:rsidP="00BE5DD8">
      <w:pPr>
        <w:jc w:val="center"/>
        <w:rPr>
          <w:sz w:val="36"/>
          <w:szCs w:val="36"/>
        </w:rPr>
      </w:pPr>
    </w:p>
    <w:p w:rsidR="00BE5DD8" w:rsidRPr="00917DCA" w:rsidRDefault="00BE5DD8" w:rsidP="00BE5DD8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917DCA">
        <w:rPr>
          <w:b/>
          <w:sz w:val="28"/>
          <w:szCs w:val="28"/>
        </w:rPr>
        <w:t xml:space="preserve">Общие </w:t>
      </w:r>
      <w:r>
        <w:rPr>
          <w:b/>
          <w:sz w:val="28"/>
          <w:szCs w:val="28"/>
        </w:rPr>
        <w:t xml:space="preserve"> </w:t>
      </w:r>
      <w:r w:rsidRPr="00917DCA">
        <w:rPr>
          <w:b/>
          <w:sz w:val="28"/>
          <w:szCs w:val="28"/>
        </w:rPr>
        <w:t xml:space="preserve">требования </w:t>
      </w:r>
      <w:r>
        <w:rPr>
          <w:b/>
          <w:sz w:val="28"/>
          <w:szCs w:val="28"/>
        </w:rPr>
        <w:t xml:space="preserve"> </w:t>
      </w:r>
      <w:r w:rsidRPr="00917DCA">
        <w:rPr>
          <w:b/>
          <w:sz w:val="28"/>
          <w:szCs w:val="28"/>
        </w:rPr>
        <w:t>безопасности</w:t>
      </w:r>
    </w:p>
    <w:p w:rsidR="00BE5DD8" w:rsidRPr="00917DCA" w:rsidRDefault="00BE5DD8" w:rsidP="00BE5DD8">
      <w:pPr>
        <w:ind w:left="720"/>
        <w:rPr>
          <w:sz w:val="16"/>
          <w:szCs w:val="16"/>
        </w:rPr>
      </w:pPr>
    </w:p>
    <w:p w:rsidR="00BE5DD8" w:rsidRPr="00917DCA" w:rsidRDefault="00BE5DD8" w:rsidP="00BE5DD8">
      <w:pPr>
        <w:jc w:val="both"/>
        <w:rPr>
          <w:sz w:val="28"/>
          <w:szCs w:val="28"/>
        </w:rPr>
      </w:pPr>
      <w:r w:rsidRPr="00917DCA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917DCA">
        <w:rPr>
          <w:sz w:val="28"/>
          <w:szCs w:val="28"/>
        </w:rPr>
        <w:t>Работник библиотеки допускается к работе после прохождения:</w:t>
      </w:r>
    </w:p>
    <w:p w:rsidR="00BE5DD8" w:rsidRPr="00917DCA" w:rsidRDefault="00BE5DD8" w:rsidP="00BE5D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17DCA">
        <w:rPr>
          <w:sz w:val="28"/>
          <w:szCs w:val="28"/>
        </w:rPr>
        <w:t xml:space="preserve">едицинского </w:t>
      </w:r>
      <w:r>
        <w:rPr>
          <w:sz w:val="28"/>
          <w:szCs w:val="28"/>
        </w:rPr>
        <w:t xml:space="preserve"> </w:t>
      </w:r>
      <w:r w:rsidRPr="00917DCA">
        <w:rPr>
          <w:sz w:val="28"/>
          <w:szCs w:val="28"/>
        </w:rPr>
        <w:t>освидетельствования;</w:t>
      </w:r>
    </w:p>
    <w:p w:rsidR="00BE5DD8" w:rsidRPr="00917DCA" w:rsidRDefault="00BE5DD8" w:rsidP="00BE5D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17DCA">
        <w:rPr>
          <w:sz w:val="28"/>
          <w:szCs w:val="28"/>
        </w:rPr>
        <w:t>водного инструктажа, проведённого по охране труда;</w:t>
      </w:r>
    </w:p>
    <w:p w:rsidR="00BE5DD8" w:rsidRPr="00917DCA" w:rsidRDefault="00BE5DD8" w:rsidP="00BE5D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7DCA">
        <w:rPr>
          <w:sz w:val="28"/>
          <w:szCs w:val="28"/>
        </w:rPr>
        <w:t>ервичного инструктаж</w:t>
      </w:r>
      <w:r>
        <w:rPr>
          <w:sz w:val="28"/>
          <w:szCs w:val="28"/>
        </w:rPr>
        <w:t>а на рабочем месте.</w:t>
      </w:r>
    </w:p>
    <w:p w:rsidR="00BE5DD8" w:rsidRPr="00917DCA" w:rsidRDefault="00BE5DD8" w:rsidP="00BE5DD8">
      <w:pPr>
        <w:jc w:val="both"/>
        <w:rPr>
          <w:sz w:val="28"/>
          <w:szCs w:val="28"/>
        </w:rPr>
      </w:pPr>
      <w:r w:rsidRPr="00917DCA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917DCA">
        <w:rPr>
          <w:sz w:val="28"/>
          <w:szCs w:val="28"/>
        </w:rPr>
        <w:t>Проверка знаний настоящей инструкции для работников библиотеки проводится один раз в год.</w:t>
      </w:r>
    </w:p>
    <w:p w:rsidR="00BE5DD8" w:rsidRPr="00917DCA" w:rsidRDefault="00BE5DD8" w:rsidP="00BE5DD8">
      <w:pPr>
        <w:jc w:val="both"/>
        <w:rPr>
          <w:sz w:val="28"/>
          <w:szCs w:val="28"/>
        </w:rPr>
      </w:pPr>
      <w:r w:rsidRPr="00917DCA">
        <w:rPr>
          <w:sz w:val="28"/>
          <w:szCs w:val="28"/>
        </w:rPr>
        <w:t>1.3.Библиотекарь обязан выполнять свои должностные обязанности, соблюдать дисциплину труда, своевременно и точно выполнять распоряжения администрации, требования по охране труда, бережно относиться к имуществу</w:t>
      </w:r>
      <w:r>
        <w:rPr>
          <w:sz w:val="28"/>
          <w:szCs w:val="28"/>
        </w:rPr>
        <w:t>.</w:t>
      </w:r>
      <w:r w:rsidRPr="00917DCA">
        <w:rPr>
          <w:sz w:val="28"/>
          <w:szCs w:val="28"/>
        </w:rPr>
        <w:t xml:space="preserve"> </w:t>
      </w:r>
    </w:p>
    <w:p w:rsidR="00BE5DD8" w:rsidRPr="00917DCA" w:rsidRDefault="00BE5DD8" w:rsidP="00BE5DD8">
      <w:pPr>
        <w:jc w:val="both"/>
        <w:rPr>
          <w:sz w:val="28"/>
          <w:szCs w:val="28"/>
        </w:rPr>
      </w:pPr>
      <w:r w:rsidRPr="00917DCA">
        <w:rPr>
          <w:sz w:val="28"/>
          <w:szCs w:val="28"/>
        </w:rPr>
        <w:t>1.4. Библиотекарь должен:</w:t>
      </w:r>
    </w:p>
    <w:p w:rsidR="00BE5DD8" w:rsidRPr="00917DCA" w:rsidRDefault="00BE5DD8" w:rsidP="00BE5DD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17DCA">
        <w:rPr>
          <w:sz w:val="28"/>
          <w:szCs w:val="28"/>
        </w:rPr>
        <w:t>меть отчётливое представление об опасности поражения электрическим током и опасности приближения к токоведущим частям;</w:t>
      </w:r>
    </w:p>
    <w:p w:rsidR="00BE5DD8" w:rsidRPr="00917DCA" w:rsidRDefault="00BE5DD8" w:rsidP="00BE5DD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17DCA">
        <w:rPr>
          <w:sz w:val="28"/>
          <w:szCs w:val="28"/>
        </w:rPr>
        <w:t>облюдать требования по обеспечению пожарной безопасности;</w:t>
      </w:r>
    </w:p>
    <w:p w:rsidR="00BE5DD8" w:rsidRPr="00917DCA" w:rsidRDefault="00BE5DD8" w:rsidP="00BE5DD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17DCA">
        <w:rPr>
          <w:sz w:val="28"/>
          <w:szCs w:val="28"/>
        </w:rPr>
        <w:t>нать место нахождения средств пожаротушения;</w:t>
      </w:r>
    </w:p>
    <w:p w:rsidR="00BE5DD8" w:rsidRPr="00917DCA" w:rsidRDefault="00BE5DD8" w:rsidP="00BE5DD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17DCA">
        <w:rPr>
          <w:sz w:val="28"/>
          <w:szCs w:val="28"/>
        </w:rPr>
        <w:t>меть пользоваться первичными средствами пожаротушения;</w:t>
      </w:r>
    </w:p>
    <w:p w:rsidR="00BE5DD8" w:rsidRPr="00917DCA" w:rsidRDefault="00BE5DD8" w:rsidP="00BE5DD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17DCA">
        <w:rPr>
          <w:sz w:val="28"/>
          <w:szCs w:val="28"/>
        </w:rPr>
        <w:t>меть практические навыки оказания первой доврачебной помощи.</w:t>
      </w:r>
    </w:p>
    <w:p w:rsidR="00BE5DD8" w:rsidRPr="00917DCA" w:rsidRDefault="00BE5DD8" w:rsidP="00BE5DD8">
      <w:pPr>
        <w:numPr>
          <w:ilvl w:val="1"/>
          <w:numId w:val="16"/>
        </w:numPr>
        <w:jc w:val="both"/>
        <w:rPr>
          <w:sz w:val="28"/>
          <w:szCs w:val="28"/>
        </w:rPr>
      </w:pPr>
      <w:r w:rsidRPr="00917DCA">
        <w:rPr>
          <w:sz w:val="28"/>
          <w:szCs w:val="28"/>
        </w:rPr>
        <w:t>При эксплуатации персонального компьютера (ПК) на работника  библиотеки могут оказывать действие следующие опасные производственные факторы:</w:t>
      </w:r>
    </w:p>
    <w:p w:rsidR="00BE5DD8" w:rsidRPr="00917DCA" w:rsidRDefault="00BE5DD8" w:rsidP="00BE5DD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7DCA">
        <w:rPr>
          <w:sz w:val="28"/>
          <w:szCs w:val="28"/>
        </w:rPr>
        <w:t>овышение уровня электромагнитного излучения;</w:t>
      </w:r>
    </w:p>
    <w:p w:rsidR="00BE5DD8" w:rsidRPr="00917DCA" w:rsidRDefault="00BE5DD8" w:rsidP="00BE5DD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7DCA">
        <w:rPr>
          <w:sz w:val="28"/>
          <w:szCs w:val="28"/>
        </w:rPr>
        <w:t>онижение или повышение влажности воздуха рабочей зоны;</w:t>
      </w:r>
    </w:p>
    <w:p w:rsidR="00BE5DD8" w:rsidRPr="00917DCA" w:rsidRDefault="00BE5DD8" w:rsidP="00BE5DD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7DCA">
        <w:rPr>
          <w:sz w:val="28"/>
          <w:szCs w:val="28"/>
        </w:rPr>
        <w:t>овышенный уровень шума;</w:t>
      </w:r>
    </w:p>
    <w:p w:rsidR="00BE5DD8" w:rsidRPr="00917DCA" w:rsidRDefault="00BE5DD8" w:rsidP="00BE5DD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7DCA">
        <w:rPr>
          <w:sz w:val="28"/>
          <w:szCs w:val="28"/>
        </w:rPr>
        <w:t>овышенный или пониженный уровень освещённости;</w:t>
      </w:r>
    </w:p>
    <w:p w:rsidR="00BE5DD8" w:rsidRPr="00917DCA" w:rsidRDefault="00BE5DD8" w:rsidP="00BE5DD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7DCA">
        <w:rPr>
          <w:sz w:val="28"/>
          <w:szCs w:val="28"/>
        </w:rPr>
        <w:t>овышенная яркость светового изображения;</w:t>
      </w:r>
    </w:p>
    <w:p w:rsidR="00BE5DD8" w:rsidRPr="00917DCA" w:rsidRDefault="00BE5DD8" w:rsidP="00BE5DD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7DCA">
        <w:rPr>
          <w:sz w:val="28"/>
          <w:szCs w:val="28"/>
        </w:rPr>
        <w:t>овышенное значение напряжения в электрической цепи, замыкание которой может произойти через тело человека;</w:t>
      </w:r>
    </w:p>
    <w:p w:rsidR="00BE5DD8" w:rsidRPr="00917DCA" w:rsidRDefault="00BE5DD8" w:rsidP="00BE5DD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17DCA">
        <w:rPr>
          <w:sz w:val="28"/>
          <w:szCs w:val="28"/>
        </w:rPr>
        <w:t>апряжение зрения, внимания, длительные статистические нагрузки.</w:t>
      </w:r>
    </w:p>
    <w:p w:rsidR="00BE5DD8" w:rsidRPr="00917DCA" w:rsidRDefault="00BE5DD8" w:rsidP="00BE5DD8">
      <w:pPr>
        <w:jc w:val="both"/>
        <w:rPr>
          <w:sz w:val="28"/>
          <w:szCs w:val="28"/>
        </w:rPr>
      </w:pPr>
    </w:p>
    <w:p w:rsidR="00BE5DD8" w:rsidRPr="00917DCA" w:rsidRDefault="00BE5DD8" w:rsidP="00BE5DD8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 w:rsidRPr="00917DCA">
        <w:rPr>
          <w:b/>
          <w:sz w:val="28"/>
          <w:szCs w:val="28"/>
        </w:rPr>
        <w:t xml:space="preserve">Требования </w:t>
      </w:r>
      <w:r>
        <w:rPr>
          <w:b/>
          <w:sz w:val="28"/>
          <w:szCs w:val="28"/>
        </w:rPr>
        <w:t xml:space="preserve"> </w:t>
      </w:r>
      <w:r w:rsidRPr="00917DCA">
        <w:rPr>
          <w:b/>
          <w:sz w:val="28"/>
          <w:szCs w:val="28"/>
        </w:rPr>
        <w:t xml:space="preserve">безопасности </w:t>
      </w:r>
      <w:r>
        <w:rPr>
          <w:b/>
          <w:sz w:val="28"/>
          <w:szCs w:val="28"/>
        </w:rPr>
        <w:t xml:space="preserve"> </w:t>
      </w:r>
      <w:r w:rsidRPr="00917DCA">
        <w:rPr>
          <w:b/>
          <w:sz w:val="28"/>
          <w:szCs w:val="28"/>
        </w:rPr>
        <w:t>перед</w:t>
      </w:r>
      <w:r>
        <w:rPr>
          <w:b/>
          <w:sz w:val="28"/>
          <w:szCs w:val="28"/>
        </w:rPr>
        <w:t xml:space="preserve"> </w:t>
      </w:r>
      <w:r w:rsidRPr="00917DCA">
        <w:rPr>
          <w:b/>
          <w:sz w:val="28"/>
          <w:szCs w:val="28"/>
        </w:rPr>
        <w:t xml:space="preserve"> началом </w:t>
      </w:r>
      <w:r>
        <w:rPr>
          <w:b/>
          <w:sz w:val="28"/>
          <w:szCs w:val="28"/>
        </w:rPr>
        <w:t xml:space="preserve"> работы</w:t>
      </w:r>
    </w:p>
    <w:p w:rsidR="00BE5DD8" w:rsidRPr="00917DCA" w:rsidRDefault="00BE5DD8" w:rsidP="00BE5DD8">
      <w:pPr>
        <w:jc w:val="both"/>
        <w:rPr>
          <w:sz w:val="28"/>
          <w:szCs w:val="28"/>
        </w:rPr>
      </w:pPr>
    </w:p>
    <w:p w:rsidR="00BE5DD8" w:rsidRPr="00917DCA" w:rsidRDefault="00BE5DD8" w:rsidP="00BE5DD8">
      <w:pPr>
        <w:jc w:val="both"/>
        <w:rPr>
          <w:sz w:val="28"/>
          <w:szCs w:val="28"/>
        </w:rPr>
      </w:pPr>
      <w:r w:rsidRPr="00917DCA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917DCA">
        <w:rPr>
          <w:sz w:val="28"/>
          <w:szCs w:val="28"/>
        </w:rPr>
        <w:t>Осмотреть и привести в порядок рабочее место;</w:t>
      </w:r>
    </w:p>
    <w:p w:rsidR="00BE5DD8" w:rsidRPr="00917DCA" w:rsidRDefault="00BE5DD8" w:rsidP="00BE5DD8">
      <w:pPr>
        <w:jc w:val="both"/>
        <w:rPr>
          <w:sz w:val="28"/>
          <w:szCs w:val="28"/>
        </w:rPr>
      </w:pPr>
      <w:r w:rsidRPr="00917DCA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917DCA">
        <w:rPr>
          <w:sz w:val="28"/>
          <w:szCs w:val="28"/>
        </w:rPr>
        <w:t>Проверить правильность подключения оборудования в электросеть;</w:t>
      </w:r>
    </w:p>
    <w:p w:rsidR="00BE5DD8" w:rsidRPr="00917DCA" w:rsidRDefault="00BE5DD8" w:rsidP="00BE5DD8">
      <w:pPr>
        <w:jc w:val="both"/>
        <w:rPr>
          <w:sz w:val="28"/>
          <w:szCs w:val="28"/>
        </w:rPr>
      </w:pPr>
      <w:r w:rsidRPr="00917DCA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917DCA">
        <w:rPr>
          <w:sz w:val="28"/>
          <w:szCs w:val="28"/>
        </w:rPr>
        <w:t>Отрегулировать освещённость на рабочем месте, убедиться в достаточной освещённости;</w:t>
      </w:r>
    </w:p>
    <w:p w:rsidR="00BE5DD8" w:rsidRPr="00917DCA" w:rsidRDefault="00BE5DD8" w:rsidP="00BE5DD8">
      <w:pPr>
        <w:jc w:val="both"/>
        <w:rPr>
          <w:sz w:val="28"/>
          <w:szCs w:val="28"/>
        </w:rPr>
      </w:pPr>
      <w:r w:rsidRPr="00917DCA">
        <w:rPr>
          <w:sz w:val="28"/>
          <w:szCs w:val="28"/>
        </w:rPr>
        <w:lastRenderedPageBreak/>
        <w:t>2.4.</w:t>
      </w:r>
      <w:r>
        <w:rPr>
          <w:sz w:val="28"/>
          <w:szCs w:val="28"/>
        </w:rPr>
        <w:t xml:space="preserve"> </w:t>
      </w:r>
      <w:r w:rsidRPr="00917DCA">
        <w:rPr>
          <w:sz w:val="28"/>
          <w:szCs w:val="28"/>
        </w:rPr>
        <w:t>Проверить исправность проводящих проводов и отсутствия оголённых участков проводов;</w:t>
      </w:r>
    </w:p>
    <w:p w:rsidR="00BE5DD8" w:rsidRPr="00917DCA" w:rsidRDefault="00BE5DD8" w:rsidP="00BE5DD8">
      <w:pPr>
        <w:jc w:val="both"/>
        <w:rPr>
          <w:sz w:val="28"/>
          <w:szCs w:val="28"/>
        </w:rPr>
      </w:pPr>
      <w:r w:rsidRPr="00917DCA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917DCA">
        <w:rPr>
          <w:sz w:val="28"/>
          <w:szCs w:val="28"/>
        </w:rPr>
        <w:t>Убедиться в наличии защитного заземления;</w:t>
      </w:r>
    </w:p>
    <w:p w:rsidR="00BE5DD8" w:rsidRPr="00917DCA" w:rsidRDefault="00BE5DD8" w:rsidP="00BE5DD8">
      <w:pPr>
        <w:jc w:val="both"/>
        <w:rPr>
          <w:sz w:val="28"/>
          <w:szCs w:val="28"/>
        </w:rPr>
      </w:pPr>
      <w:r w:rsidRPr="00917DCA">
        <w:rPr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r w:rsidRPr="00917DCA">
        <w:rPr>
          <w:sz w:val="28"/>
          <w:szCs w:val="28"/>
        </w:rPr>
        <w:t>Протереть салфеткой поверхность экрана и защитного фильтра;</w:t>
      </w:r>
    </w:p>
    <w:p w:rsidR="00BE5DD8" w:rsidRPr="00917DCA" w:rsidRDefault="00BE5DD8" w:rsidP="00BE5DD8">
      <w:pPr>
        <w:jc w:val="both"/>
        <w:rPr>
          <w:sz w:val="28"/>
          <w:szCs w:val="28"/>
        </w:rPr>
      </w:pPr>
      <w:r w:rsidRPr="00917DCA">
        <w:rPr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Pr="00917DCA">
        <w:rPr>
          <w:sz w:val="28"/>
          <w:szCs w:val="28"/>
        </w:rPr>
        <w:t>Убедиться в отсутствии дискет в дисководах процессора ПК;</w:t>
      </w:r>
    </w:p>
    <w:p w:rsidR="00BE5DD8" w:rsidRPr="00917DCA" w:rsidRDefault="00BE5DD8" w:rsidP="00BE5DD8">
      <w:pPr>
        <w:jc w:val="both"/>
        <w:rPr>
          <w:sz w:val="28"/>
          <w:szCs w:val="28"/>
        </w:rPr>
      </w:pPr>
      <w:r w:rsidRPr="00917DCA">
        <w:rPr>
          <w:sz w:val="28"/>
          <w:szCs w:val="28"/>
        </w:rPr>
        <w:t>2.8.</w:t>
      </w:r>
      <w:r>
        <w:rPr>
          <w:sz w:val="28"/>
          <w:szCs w:val="28"/>
        </w:rPr>
        <w:t xml:space="preserve"> </w:t>
      </w:r>
      <w:r w:rsidRPr="00917DCA">
        <w:rPr>
          <w:sz w:val="28"/>
          <w:szCs w:val="28"/>
        </w:rPr>
        <w:t>Проверить правильность установки стола, стула, положения оборудования, положения клавиатуры, положения «мыши» на специальном коврике;</w:t>
      </w:r>
    </w:p>
    <w:p w:rsidR="00BE5DD8" w:rsidRPr="00917DCA" w:rsidRDefault="00BE5DD8" w:rsidP="00BE5DD8">
      <w:pPr>
        <w:jc w:val="both"/>
        <w:rPr>
          <w:sz w:val="28"/>
          <w:szCs w:val="28"/>
        </w:rPr>
      </w:pPr>
      <w:r w:rsidRPr="00917DCA">
        <w:rPr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Pr="00917DCA">
        <w:rPr>
          <w:sz w:val="28"/>
          <w:szCs w:val="28"/>
        </w:rPr>
        <w:t>Об обнаружении неисправности оборудования сообщить руководителю ОУ;</w:t>
      </w:r>
    </w:p>
    <w:p w:rsidR="00BE5DD8" w:rsidRPr="00917DCA" w:rsidRDefault="00BE5DD8" w:rsidP="00BE5DD8">
      <w:pPr>
        <w:jc w:val="both"/>
        <w:rPr>
          <w:sz w:val="28"/>
          <w:szCs w:val="28"/>
        </w:rPr>
      </w:pPr>
      <w:r w:rsidRPr="00917DCA">
        <w:rPr>
          <w:sz w:val="28"/>
          <w:szCs w:val="28"/>
        </w:rPr>
        <w:t>2.10.</w:t>
      </w:r>
      <w:r>
        <w:rPr>
          <w:sz w:val="28"/>
          <w:szCs w:val="28"/>
        </w:rPr>
        <w:t xml:space="preserve"> </w:t>
      </w:r>
      <w:r w:rsidRPr="00917DCA">
        <w:rPr>
          <w:sz w:val="28"/>
          <w:szCs w:val="28"/>
        </w:rPr>
        <w:t>Приступить к работе после устранения нарушений в работе или неисправностей оборудования;</w:t>
      </w:r>
    </w:p>
    <w:p w:rsidR="00BE5DD8" w:rsidRPr="00917DCA" w:rsidRDefault="00BE5DD8" w:rsidP="00BE5DD8">
      <w:pPr>
        <w:jc w:val="both"/>
        <w:rPr>
          <w:sz w:val="28"/>
          <w:szCs w:val="28"/>
        </w:rPr>
      </w:pPr>
      <w:r w:rsidRPr="00917DCA">
        <w:rPr>
          <w:sz w:val="28"/>
          <w:szCs w:val="28"/>
        </w:rPr>
        <w:t>2.11.</w:t>
      </w:r>
      <w:r>
        <w:rPr>
          <w:sz w:val="28"/>
          <w:szCs w:val="28"/>
        </w:rPr>
        <w:t xml:space="preserve"> </w:t>
      </w:r>
      <w:r w:rsidRPr="00917DCA">
        <w:rPr>
          <w:sz w:val="28"/>
          <w:szCs w:val="28"/>
        </w:rPr>
        <w:t>Убедиться, что включение оборудования никого не подвергает опасности.</w:t>
      </w:r>
    </w:p>
    <w:p w:rsidR="00BE5DD8" w:rsidRPr="00917DCA" w:rsidRDefault="00BE5DD8" w:rsidP="00BE5DD8">
      <w:pPr>
        <w:jc w:val="both"/>
        <w:rPr>
          <w:sz w:val="28"/>
          <w:szCs w:val="28"/>
        </w:rPr>
      </w:pPr>
    </w:p>
    <w:p w:rsidR="00BE5DD8" w:rsidRPr="00917DCA" w:rsidRDefault="00BE5DD8" w:rsidP="00BE5DD8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917DCA">
        <w:rPr>
          <w:b/>
          <w:sz w:val="28"/>
          <w:szCs w:val="28"/>
        </w:rPr>
        <w:t>Требован</w:t>
      </w:r>
      <w:r>
        <w:rPr>
          <w:b/>
          <w:sz w:val="28"/>
          <w:szCs w:val="28"/>
        </w:rPr>
        <w:t>ия безопасности во время работы</w:t>
      </w:r>
    </w:p>
    <w:p w:rsidR="00BE5DD8" w:rsidRPr="00917DCA" w:rsidRDefault="00BE5DD8" w:rsidP="00BE5DD8">
      <w:pPr>
        <w:jc w:val="both"/>
        <w:rPr>
          <w:sz w:val="28"/>
          <w:szCs w:val="28"/>
        </w:rPr>
      </w:pPr>
    </w:p>
    <w:p w:rsidR="00BE5DD8" w:rsidRPr="00094C12" w:rsidRDefault="00BE5DD8" w:rsidP="00BE5DD8">
      <w:pPr>
        <w:numPr>
          <w:ilvl w:val="1"/>
          <w:numId w:val="17"/>
        </w:numPr>
        <w:ind w:left="567" w:hanging="567"/>
        <w:jc w:val="both"/>
        <w:rPr>
          <w:color w:val="000000"/>
          <w:sz w:val="28"/>
          <w:szCs w:val="28"/>
        </w:rPr>
      </w:pPr>
      <w:r w:rsidRPr="00094C12">
        <w:rPr>
          <w:color w:val="000000"/>
          <w:sz w:val="28"/>
          <w:szCs w:val="28"/>
        </w:rPr>
        <w:t>В ходе работы четко контролировать соблюдение требований охраны труда</w:t>
      </w:r>
    </w:p>
    <w:p w:rsidR="00BE5DD8" w:rsidRPr="00094C12" w:rsidRDefault="00BE5DD8" w:rsidP="00BE5DD8">
      <w:pPr>
        <w:numPr>
          <w:ilvl w:val="1"/>
          <w:numId w:val="17"/>
        </w:numPr>
        <w:ind w:left="567" w:hanging="567"/>
        <w:jc w:val="both"/>
        <w:rPr>
          <w:color w:val="000000"/>
          <w:sz w:val="28"/>
          <w:szCs w:val="28"/>
        </w:rPr>
      </w:pPr>
      <w:r w:rsidRPr="00094C12">
        <w:rPr>
          <w:color w:val="000000"/>
          <w:sz w:val="28"/>
          <w:szCs w:val="28"/>
        </w:rPr>
        <w:t>Установки, стенды и стеллажи должны быть размещены в соответствии с правилами и нормами техники безопасности и производственной санитарии</w:t>
      </w:r>
    </w:p>
    <w:p w:rsidR="00BE5DD8" w:rsidRPr="00094C12" w:rsidRDefault="00BE5DD8" w:rsidP="00BE5DD8">
      <w:pPr>
        <w:numPr>
          <w:ilvl w:val="1"/>
          <w:numId w:val="17"/>
        </w:numPr>
        <w:ind w:left="567" w:hanging="567"/>
        <w:jc w:val="both"/>
        <w:rPr>
          <w:color w:val="000000"/>
          <w:sz w:val="28"/>
          <w:szCs w:val="28"/>
        </w:rPr>
      </w:pPr>
      <w:r w:rsidRPr="00094C12">
        <w:rPr>
          <w:color w:val="000000"/>
          <w:sz w:val="28"/>
          <w:szCs w:val="28"/>
        </w:rPr>
        <w:t>Необходимо контролировать безопасное состояние учебных мест, оборудования</w:t>
      </w:r>
    </w:p>
    <w:p w:rsidR="00BE5DD8" w:rsidRPr="00094C12" w:rsidRDefault="00BE5DD8" w:rsidP="00BE5DD8">
      <w:pPr>
        <w:numPr>
          <w:ilvl w:val="1"/>
          <w:numId w:val="17"/>
        </w:numPr>
        <w:ind w:left="567" w:hanging="567"/>
        <w:jc w:val="both"/>
        <w:rPr>
          <w:color w:val="000000"/>
          <w:sz w:val="28"/>
          <w:szCs w:val="28"/>
        </w:rPr>
      </w:pPr>
      <w:r w:rsidRPr="00094C12">
        <w:rPr>
          <w:color w:val="000000"/>
          <w:sz w:val="28"/>
          <w:szCs w:val="28"/>
        </w:rPr>
        <w:t>Следить за соответствующим санитарно-гигиеническим состоянием помещения</w:t>
      </w:r>
    </w:p>
    <w:p w:rsidR="00BE5DD8" w:rsidRPr="00094C12" w:rsidRDefault="00BE5DD8" w:rsidP="00BE5DD8">
      <w:pPr>
        <w:numPr>
          <w:ilvl w:val="1"/>
          <w:numId w:val="17"/>
        </w:numPr>
        <w:ind w:left="567" w:hanging="567"/>
        <w:jc w:val="both"/>
        <w:rPr>
          <w:color w:val="000000"/>
          <w:sz w:val="28"/>
          <w:szCs w:val="28"/>
        </w:rPr>
      </w:pPr>
      <w:r w:rsidRPr="00094C12">
        <w:rPr>
          <w:color w:val="000000"/>
          <w:sz w:val="28"/>
          <w:szCs w:val="28"/>
        </w:rPr>
        <w:t>В помощь библиотекарю могут привлекаться учащиеся с 8-го класса, прошедшие медицинский осмотр и инструктаж по охране труда</w:t>
      </w:r>
    </w:p>
    <w:p w:rsidR="00BE5DD8" w:rsidRPr="00094C12" w:rsidRDefault="00BE5DD8" w:rsidP="00BE5DD8">
      <w:pPr>
        <w:numPr>
          <w:ilvl w:val="1"/>
          <w:numId w:val="17"/>
        </w:numPr>
        <w:ind w:left="567" w:hanging="567"/>
        <w:jc w:val="both"/>
        <w:rPr>
          <w:color w:val="000000"/>
          <w:sz w:val="28"/>
          <w:szCs w:val="28"/>
        </w:rPr>
      </w:pPr>
      <w:r w:rsidRPr="00094C12">
        <w:rPr>
          <w:color w:val="000000"/>
          <w:sz w:val="28"/>
          <w:szCs w:val="28"/>
        </w:rPr>
        <w:t>В библиотеке запрещается пользоваться открытым огнем (свечи, бенгальские огни и т.п.), размещать книги вблизи осветительных приборов, пользоваться приставными лестницами (необходимо использовать лестницы-стремянки либо спец. подставки)</w:t>
      </w:r>
    </w:p>
    <w:p w:rsidR="00BE5DD8" w:rsidRDefault="00BE5DD8" w:rsidP="00BE5DD8">
      <w:pPr>
        <w:numPr>
          <w:ilvl w:val="1"/>
          <w:numId w:val="17"/>
        </w:numPr>
        <w:ind w:left="567" w:hanging="567"/>
        <w:jc w:val="both"/>
        <w:rPr>
          <w:color w:val="000000"/>
          <w:sz w:val="28"/>
          <w:szCs w:val="28"/>
        </w:rPr>
      </w:pPr>
      <w:r w:rsidRPr="00094C12">
        <w:rPr>
          <w:color w:val="000000"/>
          <w:sz w:val="28"/>
          <w:szCs w:val="28"/>
        </w:rPr>
        <w:t>Помещение библиотеки проветривается ежедневно не менее 15 мин. Влажная уборка помещения должна проводиться не менее 2 раз в сутки</w:t>
      </w:r>
      <w:r>
        <w:rPr>
          <w:color w:val="000000"/>
          <w:sz w:val="28"/>
          <w:szCs w:val="28"/>
        </w:rPr>
        <w:t>.</w:t>
      </w:r>
    </w:p>
    <w:p w:rsidR="00BE5DD8" w:rsidRPr="00094C12" w:rsidRDefault="00BE5DD8" w:rsidP="00BE5DD8">
      <w:pPr>
        <w:numPr>
          <w:ilvl w:val="1"/>
          <w:numId w:val="17"/>
        </w:numPr>
        <w:ind w:left="567" w:hanging="567"/>
        <w:jc w:val="both"/>
        <w:rPr>
          <w:color w:val="000000"/>
          <w:sz w:val="28"/>
          <w:szCs w:val="28"/>
        </w:rPr>
      </w:pPr>
      <w:r w:rsidRPr="00094C12">
        <w:rPr>
          <w:sz w:val="28"/>
          <w:szCs w:val="28"/>
        </w:rPr>
        <w:t>В течение всего рабочего времени содержать в порядке и чистоте рабочее место.</w:t>
      </w:r>
    </w:p>
    <w:p w:rsidR="00BE5DD8" w:rsidRPr="00094C12" w:rsidRDefault="00BE5DD8" w:rsidP="00BE5DD8">
      <w:pPr>
        <w:numPr>
          <w:ilvl w:val="1"/>
          <w:numId w:val="17"/>
        </w:numPr>
        <w:ind w:left="567" w:hanging="567"/>
        <w:jc w:val="both"/>
        <w:rPr>
          <w:color w:val="000000"/>
          <w:sz w:val="28"/>
          <w:szCs w:val="28"/>
        </w:rPr>
      </w:pPr>
      <w:r w:rsidRPr="00094C12">
        <w:rPr>
          <w:sz w:val="28"/>
          <w:szCs w:val="28"/>
        </w:rPr>
        <w:t>Не загромождать оборудование посторонними предметами, которые снижают теплоотдачу.</w:t>
      </w:r>
    </w:p>
    <w:p w:rsidR="00BE5DD8" w:rsidRPr="00094C12" w:rsidRDefault="00BE5DD8" w:rsidP="00BE5DD8">
      <w:pPr>
        <w:numPr>
          <w:ilvl w:val="1"/>
          <w:numId w:val="17"/>
        </w:numPr>
        <w:ind w:left="567" w:hanging="567"/>
        <w:jc w:val="both"/>
        <w:rPr>
          <w:color w:val="000000"/>
          <w:sz w:val="28"/>
          <w:szCs w:val="28"/>
        </w:rPr>
      </w:pPr>
      <w:r w:rsidRPr="00094C12">
        <w:rPr>
          <w:sz w:val="28"/>
          <w:szCs w:val="28"/>
        </w:rPr>
        <w:t>Выполнять санитарные нормы и соблюдать режим работы.</w:t>
      </w:r>
    </w:p>
    <w:p w:rsidR="00BE5DD8" w:rsidRPr="00094C12" w:rsidRDefault="00BE5DD8" w:rsidP="00BE5DD8">
      <w:pPr>
        <w:numPr>
          <w:ilvl w:val="1"/>
          <w:numId w:val="17"/>
        </w:numPr>
        <w:ind w:left="567" w:hanging="567"/>
        <w:jc w:val="both"/>
        <w:rPr>
          <w:color w:val="000000"/>
          <w:sz w:val="28"/>
          <w:szCs w:val="28"/>
        </w:rPr>
      </w:pPr>
      <w:r w:rsidRPr="00094C12">
        <w:rPr>
          <w:sz w:val="28"/>
          <w:szCs w:val="28"/>
        </w:rPr>
        <w:t>Соблюдать правила эксплуатации электрооборудования или другого оборудования в соответствии с инструкциями по эксплуатации.</w:t>
      </w:r>
    </w:p>
    <w:p w:rsidR="00BE5DD8" w:rsidRPr="00094C12" w:rsidRDefault="00BE5DD8" w:rsidP="00BE5DD8">
      <w:pPr>
        <w:jc w:val="both"/>
        <w:rPr>
          <w:sz w:val="16"/>
          <w:szCs w:val="16"/>
        </w:rPr>
      </w:pPr>
    </w:p>
    <w:p w:rsidR="00BE5DD8" w:rsidRPr="00314C05" w:rsidRDefault="00BE5DD8" w:rsidP="00BE5D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917DCA">
        <w:rPr>
          <w:sz w:val="28"/>
          <w:szCs w:val="28"/>
        </w:rPr>
        <w:t>.</w:t>
      </w:r>
      <w:r>
        <w:rPr>
          <w:sz w:val="28"/>
          <w:szCs w:val="28"/>
        </w:rPr>
        <w:t xml:space="preserve">12. </w:t>
      </w:r>
      <w:r w:rsidRPr="00314C05">
        <w:rPr>
          <w:b/>
          <w:sz w:val="28"/>
          <w:szCs w:val="28"/>
        </w:rPr>
        <w:t>Требованиями безопасности во время работы с ПК.</w:t>
      </w:r>
    </w:p>
    <w:p w:rsidR="00BE5DD8" w:rsidRPr="00917DCA" w:rsidRDefault="00BE5DD8" w:rsidP="00BE5D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917DCA">
        <w:rPr>
          <w:b/>
          <w:sz w:val="28"/>
          <w:szCs w:val="28"/>
        </w:rPr>
        <w:t>При работе на ПК запрещается:</w:t>
      </w:r>
    </w:p>
    <w:p w:rsidR="00BE5DD8" w:rsidRPr="00917DCA" w:rsidRDefault="00BE5DD8" w:rsidP="00BE5DD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17DCA">
        <w:rPr>
          <w:sz w:val="28"/>
          <w:szCs w:val="28"/>
        </w:rPr>
        <w:t>асаться одновременно экрана монитора и клавиатуры;</w:t>
      </w:r>
    </w:p>
    <w:p w:rsidR="00BE5DD8" w:rsidRPr="00917DCA" w:rsidRDefault="00BE5DD8" w:rsidP="00BE5DD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7DCA">
        <w:rPr>
          <w:sz w:val="28"/>
          <w:szCs w:val="28"/>
        </w:rPr>
        <w:t>рикасаться к задней панели системного блока (процессора) при включённом питании;</w:t>
      </w:r>
    </w:p>
    <w:p w:rsidR="00BE5DD8" w:rsidRPr="00917DCA" w:rsidRDefault="00BE5DD8" w:rsidP="00BE5DD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17DCA">
        <w:rPr>
          <w:sz w:val="28"/>
          <w:szCs w:val="28"/>
        </w:rPr>
        <w:t>опускать попадания влаги на поверхность системного блока (процессора), монитора, рабочую поверхность клавиатуры, дисководов, принтеров и других устройств;</w:t>
      </w:r>
    </w:p>
    <w:p w:rsidR="00BE5DD8" w:rsidRPr="00917DCA" w:rsidRDefault="00BE5DD8" w:rsidP="00BE5DD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7DCA">
        <w:rPr>
          <w:sz w:val="28"/>
          <w:szCs w:val="28"/>
        </w:rPr>
        <w:t>роизводить самостоятельное вскрытие и ремонт оборудования.</w:t>
      </w:r>
    </w:p>
    <w:p w:rsidR="00BE5DD8" w:rsidRPr="00917DCA" w:rsidRDefault="00BE5DD8" w:rsidP="00BE5DD8">
      <w:pPr>
        <w:jc w:val="both"/>
        <w:rPr>
          <w:b/>
          <w:i/>
          <w:sz w:val="28"/>
          <w:szCs w:val="28"/>
        </w:rPr>
      </w:pPr>
      <w:r w:rsidRPr="00314C05">
        <w:rPr>
          <w:i/>
          <w:sz w:val="28"/>
          <w:szCs w:val="28"/>
        </w:rPr>
        <w:lastRenderedPageBreak/>
        <w:t>Работник библиотеки обязан соблюдать последовательность</w:t>
      </w:r>
      <w:r w:rsidRPr="00917DCA">
        <w:rPr>
          <w:b/>
          <w:i/>
          <w:sz w:val="28"/>
          <w:szCs w:val="28"/>
        </w:rPr>
        <w:t xml:space="preserve"> включения ПК:</w:t>
      </w:r>
    </w:p>
    <w:p w:rsidR="00BE5DD8" w:rsidRPr="00917DCA" w:rsidRDefault="00BE5DD8" w:rsidP="00BE5DD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17DCA">
        <w:rPr>
          <w:sz w:val="28"/>
          <w:szCs w:val="28"/>
        </w:rPr>
        <w:t>ключать блок питания;</w:t>
      </w:r>
    </w:p>
    <w:p w:rsidR="00BE5DD8" w:rsidRPr="00917DCA" w:rsidRDefault="00BE5DD8" w:rsidP="00BE5DD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17DCA">
        <w:rPr>
          <w:sz w:val="28"/>
          <w:szCs w:val="28"/>
        </w:rPr>
        <w:t>ключать периферийные устройства (принтер, монитор, сканер)</w:t>
      </w:r>
    </w:p>
    <w:p w:rsidR="00BE5DD8" w:rsidRPr="00917DCA" w:rsidRDefault="00BE5DD8" w:rsidP="00BE5DD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17DCA">
        <w:rPr>
          <w:sz w:val="28"/>
          <w:szCs w:val="28"/>
        </w:rPr>
        <w:t>ключать системный блок (процессор).</w:t>
      </w:r>
    </w:p>
    <w:p w:rsidR="00BE5DD8" w:rsidRPr="00917DCA" w:rsidRDefault="00BE5DD8" w:rsidP="00BE5DD8">
      <w:pPr>
        <w:jc w:val="both"/>
        <w:rPr>
          <w:b/>
          <w:i/>
          <w:sz w:val="28"/>
          <w:szCs w:val="28"/>
        </w:rPr>
      </w:pPr>
      <w:r w:rsidRPr="00314C05">
        <w:rPr>
          <w:i/>
          <w:sz w:val="28"/>
          <w:szCs w:val="28"/>
        </w:rPr>
        <w:t>Работник обязан</w:t>
      </w:r>
      <w:r w:rsidRPr="00917DCA">
        <w:rPr>
          <w:b/>
          <w:i/>
          <w:sz w:val="28"/>
          <w:szCs w:val="28"/>
        </w:rPr>
        <w:t xml:space="preserve"> отключить ПК от электросети:</w:t>
      </w:r>
    </w:p>
    <w:p w:rsidR="00BE5DD8" w:rsidRPr="00917DCA" w:rsidRDefault="00BE5DD8" w:rsidP="00BE5DD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7DCA">
        <w:rPr>
          <w:sz w:val="28"/>
          <w:szCs w:val="28"/>
        </w:rPr>
        <w:t>ри обнаружении неисправности;</w:t>
      </w:r>
    </w:p>
    <w:p w:rsidR="00BE5DD8" w:rsidRPr="00917DCA" w:rsidRDefault="00BE5DD8" w:rsidP="00BE5DD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7DCA">
        <w:rPr>
          <w:sz w:val="28"/>
          <w:szCs w:val="28"/>
        </w:rPr>
        <w:t>ри внезапном снятии напряжения электросети;</w:t>
      </w:r>
    </w:p>
    <w:p w:rsidR="00BE5DD8" w:rsidRPr="00917DCA" w:rsidRDefault="00BE5DD8" w:rsidP="00BE5DD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17DCA">
        <w:rPr>
          <w:sz w:val="28"/>
          <w:szCs w:val="28"/>
        </w:rPr>
        <w:t>о время чистки и уборки оборудования.</w:t>
      </w:r>
    </w:p>
    <w:p w:rsidR="00BE5DD8" w:rsidRPr="00917DCA" w:rsidRDefault="00BE5DD8" w:rsidP="00BE5DD8">
      <w:pPr>
        <w:jc w:val="both"/>
        <w:rPr>
          <w:sz w:val="28"/>
          <w:szCs w:val="28"/>
        </w:rPr>
      </w:pPr>
      <w:r w:rsidRPr="00917DCA">
        <w:rPr>
          <w:b/>
          <w:i/>
          <w:sz w:val="28"/>
          <w:szCs w:val="28"/>
        </w:rPr>
        <w:t>При работе электрооборудования запрещается:</w:t>
      </w:r>
    </w:p>
    <w:p w:rsidR="00BE5DD8" w:rsidRPr="00917DCA" w:rsidRDefault="00BE5DD8" w:rsidP="00BE5DD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17DCA">
        <w:rPr>
          <w:sz w:val="28"/>
          <w:szCs w:val="28"/>
        </w:rPr>
        <w:t>ставлять включённые приборы без надзора;</w:t>
      </w:r>
    </w:p>
    <w:p w:rsidR="00BE5DD8" w:rsidRPr="00917DCA" w:rsidRDefault="00BE5DD8" w:rsidP="00BE5DD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7DCA">
        <w:rPr>
          <w:sz w:val="28"/>
          <w:szCs w:val="28"/>
        </w:rPr>
        <w:t>ередавать электрооборудование лицам, не имеющим право работать с ним;</w:t>
      </w:r>
    </w:p>
    <w:p w:rsidR="00BE5DD8" w:rsidRPr="00917DCA" w:rsidRDefault="00BE5DD8" w:rsidP="00BE5DD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17DCA">
        <w:rPr>
          <w:sz w:val="28"/>
          <w:szCs w:val="28"/>
        </w:rPr>
        <w:t>дарять по электрооборудованию;</w:t>
      </w:r>
    </w:p>
    <w:p w:rsidR="00BE5DD8" w:rsidRPr="00917DCA" w:rsidRDefault="00BE5DD8" w:rsidP="00BE5DD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17DCA">
        <w:rPr>
          <w:sz w:val="28"/>
          <w:szCs w:val="28"/>
        </w:rPr>
        <w:t>нимать средства защиты;</w:t>
      </w:r>
    </w:p>
    <w:p w:rsidR="00BE5DD8" w:rsidRPr="00917DCA" w:rsidRDefault="00BE5DD8" w:rsidP="00BE5DD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17DCA">
        <w:rPr>
          <w:sz w:val="28"/>
          <w:szCs w:val="28"/>
        </w:rPr>
        <w:t>ёргать за проводящий провод для отключения;</w:t>
      </w:r>
    </w:p>
    <w:p w:rsidR="00BE5DD8" w:rsidRPr="00917DCA" w:rsidRDefault="00BE5DD8" w:rsidP="00BE5DD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17DCA">
        <w:rPr>
          <w:sz w:val="28"/>
          <w:szCs w:val="28"/>
        </w:rPr>
        <w:t>ержать палец на выключателе при переносе; электрооборудования;</w:t>
      </w:r>
    </w:p>
    <w:p w:rsidR="00BE5DD8" w:rsidRPr="00917DCA" w:rsidRDefault="00BE5DD8" w:rsidP="00BE5DD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17DCA">
        <w:rPr>
          <w:sz w:val="28"/>
          <w:szCs w:val="28"/>
        </w:rPr>
        <w:t>атягивать, перекручивать и перегибать подводящий кабель;</w:t>
      </w:r>
    </w:p>
    <w:p w:rsidR="00BE5DD8" w:rsidRPr="00917DCA" w:rsidRDefault="00BE5DD8" w:rsidP="00BE5DD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17DCA">
        <w:rPr>
          <w:sz w:val="28"/>
          <w:szCs w:val="28"/>
        </w:rPr>
        <w:t>тавить на кабель (шнур) горячие или теплые предметы;</w:t>
      </w:r>
    </w:p>
    <w:p w:rsidR="00BE5DD8" w:rsidRPr="00917DCA" w:rsidRDefault="00BE5DD8" w:rsidP="00BE5DD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7DCA">
        <w:rPr>
          <w:sz w:val="28"/>
          <w:szCs w:val="28"/>
        </w:rPr>
        <w:t>роизводить разборку или ремонт электрооборудования.</w:t>
      </w:r>
    </w:p>
    <w:p w:rsidR="00BE5DD8" w:rsidRPr="00917DCA" w:rsidRDefault="00BE5DD8" w:rsidP="00BE5DD8">
      <w:pPr>
        <w:ind w:left="360"/>
        <w:jc w:val="both"/>
        <w:rPr>
          <w:sz w:val="28"/>
          <w:szCs w:val="28"/>
        </w:rPr>
      </w:pPr>
    </w:p>
    <w:p w:rsidR="00BE5DD8" w:rsidRDefault="00BE5DD8" w:rsidP="00BE5DD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917DCA">
        <w:rPr>
          <w:b/>
          <w:sz w:val="28"/>
          <w:szCs w:val="28"/>
        </w:rPr>
        <w:t>Требования  без</w:t>
      </w:r>
      <w:r>
        <w:rPr>
          <w:b/>
          <w:sz w:val="28"/>
          <w:szCs w:val="28"/>
        </w:rPr>
        <w:t>опасности  в  аварийных  ситуациях</w:t>
      </w:r>
    </w:p>
    <w:p w:rsidR="00BE5DD8" w:rsidRPr="00314C05" w:rsidRDefault="00BE5DD8" w:rsidP="00BE5DD8">
      <w:pPr>
        <w:rPr>
          <w:b/>
          <w:sz w:val="16"/>
          <w:szCs w:val="16"/>
        </w:rPr>
      </w:pPr>
    </w:p>
    <w:p w:rsidR="00BE5DD8" w:rsidRPr="00917DCA" w:rsidRDefault="00BE5DD8" w:rsidP="00BE5DD8">
      <w:pPr>
        <w:jc w:val="both"/>
        <w:rPr>
          <w:sz w:val="28"/>
          <w:szCs w:val="28"/>
        </w:rPr>
      </w:pPr>
      <w:r w:rsidRPr="00917DCA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917DCA">
        <w:rPr>
          <w:sz w:val="28"/>
          <w:szCs w:val="28"/>
        </w:rPr>
        <w:t xml:space="preserve">При работе с </w:t>
      </w:r>
      <w:r w:rsidRPr="00314C05">
        <w:rPr>
          <w:b/>
          <w:sz w:val="28"/>
          <w:szCs w:val="28"/>
        </w:rPr>
        <w:t>электрооборудованием</w:t>
      </w:r>
      <w:r>
        <w:rPr>
          <w:sz w:val="28"/>
          <w:szCs w:val="28"/>
        </w:rPr>
        <w:t xml:space="preserve">  р</w:t>
      </w:r>
      <w:r w:rsidRPr="00917DCA">
        <w:rPr>
          <w:sz w:val="28"/>
          <w:szCs w:val="28"/>
        </w:rPr>
        <w:t>аботник обязан:</w:t>
      </w:r>
    </w:p>
    <w:p w:rsidR="00BE5DD8" w:rsidRPr="00917DCA" w:rsidRDefault="00BE5DD8" w:rsidP="00BE5DD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17DCA">
        <w:rPr>
          <w:sz w:val="28"/>
          <w:szCs w:val="28"/>
        </w:rPr>
        <w:t>о всех случаях обнаружения обрыва проводов питания, повреждения оборудования, появления запаха гари немедленно отключить питание и сообщить об аварийной ситуации руководителю;</w:t>
      </w:r>
    </w:p>
    <w:p w:rsidR="00BE5DD8" w:rsidRPr="00917DCA" w:rsidRDefault="00BE5DD8" w:rsidP="00BE5DD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17DCA">
        <w:rPr>
          <w:sz w:val="28"/>
          <w:szCs w:val="28"/>
        </w:rPr>
        <w:t>е приступать к работе с неисправным электрооборудованием до устранения неисправности;</w:t>
      </w:r>
    </w:p>
    <w:p w:rsidR="00BE5DD8" w:rsidRDefault="00BE5DD8" w:rsidP="00BE5DD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7DCA">
        <w:rPr>
          <w:sz w:val="28"/>
          <w:szCs w:val="28"/>
        </w:rPr>
        <w:t>ри обнаружении человека, попавшего под напряжение, немедленно отключить электропитание освободить его от действия тока, оказать доврачебную помощь и вызвать скорую медицинскую помощь по телефону.</w:t>
      </w:r>
    </w:p>
    <w:p w:rsidR="00BE5DD8" w:rsidRPr="00314C05" w:rsidRDefault="00BE5DD8" w:rsidP="00BE5DD8">
      <w:pPr>
        <w:ind w:left="720"/>
        <w:jc w:val="both"/>
        <w:rPr>
          <w:sz w:val="16"/>
          <w:szCs w:val="16"/>
        </w:rPr>
      </w:pPr>
    </w:p>
    <w:p w:rsidR="00BE5DD8" w:rsidRPr="00917DCA" w:rsidRDefault="00BE5DD8" w:rsidP="00BE5DD8">
      <w:pPr>
        <w:ind w:left="360"/>
        <w:jc w:val="both"/>
        <w:rPr>
          <w:sz w:val="28"/>
          <w:szCs w:val="28"/>
        </w:rPr>
      </w:pPr>
      <w:r w:rsidRPr="00917DCA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314C05">
        <w:rPr>
          <w:b/>
          <w:sz w:val="28"/>
          <w:szCs w:val="28"/>
        </w:rPr>
        <w:t>При  возникновении пожара</w:t>
      </w:r>
      <w:r>
        <w:rPr>
          <w:sz w:val="28"/>
          <w:szCs w:val="28"/>
        </w:rPr>
        <w:t xml:space="preserve">  р</w:t>
      </w:r>
      <w:r w:rsidRPr="00917DCA">
        <w:rPr>
          <w:sz w:val="28"/>
          <w:szCs w:val="28"/>
        </w:rPr>
        <w:t>аботник обязан:</w:t>
      </w:r>
    </w:p>
    <w:p w:rsidR="00BE5DD8" w:rsidRPr="00917DCA" w:rsidRDefault="00BE5DD8" w:rsidP="00BE5DD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17DCA">
        <w:rPr>
          <w:sz w:val="28"/>
          <w:szCs w:val="28"/>
        </w:rPr>
        <w:t>е хранить легковоспламеняющиеся вещества в помещении библиотеки;</w:t>
      </w:r>
    </w:p>
    <w:p w:rsidR="00BE5DD8" w:rsidRPr="00917DCA" w:rsidRDefault="00BE5DD8" w:rsidP="00BE5DD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17DCA">
        <w:rPr>
          <w:sz w:val="28"/>
          <w:szCs w:val="28"/>
        </w:rPr>
        <w:t>е загромождать проходы посторонними предметами;</w:t>
      </w:r>
    </w:p>
    <w:p w:rsidR="00BE5DD8" w:rsidRPr="00917DCA" w:rsidRDefault="00BE5DD8" w:rsidP="00BE5DD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17DCA">
        <w:rPr>
          <w:sz w:val="28"/>
          <w:szCs w:val="28"/>
        </w:rPr>
        <w:t>е разрешать вешать одежду на выключатели и розетки;</w:t>
      </w:r>
    </w:p>
    <w:p w:rsidR="00BE5DD8" w:rsidRPr="00917DCA" w:rsidRDefault="00BE5DD8" w:rsidP="00BE5DD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17DCA">
        <w:rPr>
          <w:sz w:val="28"/>
          <w:szCs w:val="28"/>
        </w:rPr>
        <w:t>нать  схему эвакуации и место расположения огнетушителей;</w:t>
      </w:r>
    </w:p>
    <w:p w:rsidR="00BE5DD8" w:rsidRPr="00917DCA" w:rsidRDefault="00BE5DD8" w:rsidP="00BE5DD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17DCA">
        <w:rPr>
          <w:sz w:val="28"/>
          <w:szCs w:val="28"/>
        </w:rPr>
        <w:t>нать способ обращения с огнетушителем;</w:t>
      </w:r>
    </w:p>
    <w:p w:rsidR="00BE5DD8" w:rsidRDefault="00BE5DD8" w:rsidP="00BE5DD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7DCA">
        <w:rPr>
          <w:sz w:val="28"/>
          <w:szCs w:val="28"/>
        </w:rPr>
        <w:t>ри обнаружении возгорания прекратить работу, оповестить окружающих работников и уч-ся ОУ, вызвать пожарную команду по телефону «01», сообщить администрации, отключить от сети электрооборудование, приступить к тушению пожара имеющими средствами пожаротушения, без пани</w:t>
      </w:r>
      <w:r>
        <w:rPr>
          <w:sz w:val="28"/>
          <w:szCs w:val="28"/>
        </w:rPr>
        <w:t>ки выйти из здания;</w:t>
      </w:r>
    </w:p>
    <w:p w:rsidR="00BE5DD8" w:rsidRPr="008474A5" w:rsidRDefault="00BE5DD8" w:rsidP="00BE5DD8">
      <w:pPr>
        <w:numPr>
          <w:ilvl w:val="0"/>
          <w:numId w:val="9"/>
        </w:numPr>
        <w:jc w:val="both"/>
        <w:rPr>
          <w:sz w:val="28"/>
          <w:szCs w:val="28"/>
        </w:rPr>
      </w:pPr>
      <w:r w:rsidRPr="008474A5">
        <w:rPr>
          <w:color w:val="000000"/>
          <w:sz w:val="28"/>
          <w:szCs w:val="28"/>
        </w:rPr>
        <w:t xml:space="preserve">при возникновении опасных, экстремальных либо чрезвычайных ситуаций (пожара, прорыва системы отопления, водопровода, </w:t>
      </w:r>
      <w:proofErr w:type="spellStart"/>
      <w:r w:rsidRPr="008474A5">
        <w:rPr>
          <w:color w:val="000000"/>
          <w:sz w:val="28"/>
          <w:szCs w:val="28"/>
        </w:rPr>
        <w:t>электрозамыкании</w:t>
      </w:r>
      <w:proofErr w:type="spellEnd"/>
      <w:r w:rsidRPr="008474A5">
        <w:rPr>
          <w:color w:val="000000"/>
          <w:sz w:val="28"/>
          <w:szCs w:val="28"/>
        </w:rPr>
        <w:t xml:space="preserve">, при обнаружении подозрительных предметов и т.п.) </w:t>
      </w:r>
      <w:r w:rsidRPr="008474A5">
        <w:rPr>
          <w:color w:val="000000"/>
          <w:sz w:val="28"/>
          <w:szCs w:val="28"/>
        </w:rPr>
        <w:lastRenderedPageBreak/>
        <w:t>следует немедленно сообщить об этом руководству, принять меры по эвакуации обучающихся и возможной ликвидации (локализации) возникшей ситуации в соответствии с разработанными правилами и инструкциями</w:t>
      </w:r>
      <w:r>
        <w:rPr>
          <w:color w:val="000000"/>
          <w:sz w:val="28"/>
          <w:szCs w:val="28"/>
        </w:rPr>
        <w:t>;</w:t>
      </w:r>
    </w:p>
    <w:p w:rsidR="00BE5DD8" w:rsidRPr="008474A5" w:rsidRDefault="00BE5DD8" w:rsidP="00BE5DD8">
      <w:pPr>
        <w:numPr>
          <w:ilvl w:val="0"/>
          <w:numId w:val="9"/>
        </w:numPr>
        <w:jc w:val="both"/>
        <w:rPr>
          <w:sz w:val="28"/>
          <w:szCs w:val="28"/>
        </w:rPr>
      </w:pPr>
      <w:r w:rsidRPr="008474A5">
        <w:rPr>
          <w:color w:val="000000"/>
          <w:sz w:val="28"/>
          <w:szCs w:val="28"/>
        </w:rPr>
        <w:t>при плохом самочувствии учащегося немедленно проводить к медсестре  школы или в ближайшее лечебное учреждение, сообщить об этом руководству</w:t>
      </w:r>
      <w:r>
        <w:rPr>
          <w:color w:val="000000"/>
          <w:sz w:val="28"/>
          <w:szCs w:val="28"/>
        </w:rPr>
        <w:t>;</w:t>
      </w:r>
    </w:p>
    <w:p w:rsidR="00BE5DD8" w:rsidRPr="008474A5" w:rsidRDefault="00BE5DD8" w:rsidP="00BE5DD8">
      <w:pPr>
        <w:numPr>
          <w:ilvl w:val="0"/>
          <w:numId w:val="9"/>
        </w:numPr>
        <w:jc w:val="both"/>
        <w:rPr>
          <w:sz w:val="28"/>
          <w:szCs w:val="28"/>
        </w:rPr>
      </w:pPr>
      <w:r w:rsidRPr="008474A5">
        <w:rPr>
          <w:color w:val="000000"/>
          <w:sz w:val="28"/>
          <w:szCs w:val="28"/>
        </w:rPr>
        <w:t>при получении учащимся травмы (ранения, отравления, ожога) оказать первую медицинскую помощь пострадавшему, сообщить об этом руководству, при необходимости доставить в ближайшее лечебное учреждение.</w:t>
      </w:r>
    </w:p>
    <w:p w:rsidR="00BE5DD8" w:rsidRPr="00917DCA" w:rsidRDefault="00BE5DD8" w:rsidP="00BE5DD8">
      <w:pPr>
        <w:ind w:left="720"/>
        <w:jc w:val="both"/>
        <w:rPr>
          <w:sz w:val="28"/>
          <w:szCs w:val="28"/>
        </w:rPr>
      </w:pPr>
      <w:r w:rsidRPr="00917DCA">
        <w:rPr>
          <w:sz w:val="28"/>
          <w:szCs w:val="28"/>
        </w:rPr>
        <w:t xml:space="preserve">Работнику </w:t>
      </w:r>
      <w:r w:rsidRPr="00314C05">
        <w:rPr>
          <w:b/>
          <w:sz w:val="28"/>
          <w:szCs w:val="28"/>
        </w:rPr>
        <w:t>запрещается:</w:t>
      </w:r>
    </w:p>
    <w:p w:rsidR="00BE5DD8" w:rsidRPr="00917DCA" w:rsidRDefault="00BE5DD8" w:rsidP="00BE5DD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7DCA">
        <w:rPr>
          <w:sz w:val="28"/>
          <w:szCs w:val="28"/>
        </w:rPr>
        <w:t>рименять открытый огонь;</w:t>
      </w:r>
    </w:p>
    <w:p w:rsidR="00BE5DD8" w:rsidRPr="00917DCA" w:rsidRDefault="00BE5DD8" w:rsidP="00BE5DD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17DCA">
        <w:rPr>
          <w:sz w:val="28"/>
          <w:szCs w:val="28"/>
        </w:rPr>
        <w:t>ставлять без присмотра электрооборудование (ПК,  нагреватель,  настольную лампу и т.д.)</w:t>
      </w:r>
    </w:p>
    <w:p w:rsidR="00BE5DD8" w:rsidRPr="00917DCA" w:rsidRDefault="00BE5DD8" w:rsidP="00BE5DD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7DCA">
        <w:rPr>
          <w:sz w:val="28"/>
          <w:szCs w:val="28"/>
        </w:rPr>
        <w:t>ользоваться самодельными электроприводными средствами;</w:t>
      </w:r>
    </w:p>
    <w:p w:rsidR="00BE5DD8" w:rsidRDefault="00BE5DD8" w:rsidP="00BE5DD8">
      <w:pPr>
        <w:numPr>
          <w:ilvl w:val="0"/>
          <w:numId w:val="10"/>
        </w:numPr>
        <w:jc w:val="both"/>
        <w:rPr>
          <w:sz w:val="32"/>
          <w:szCs w:val="32"/>
        </w:rPr>
      </w:pPr>
      <w:r>
        <w:rPr>
          <w:sz w:val="28"/>
          <w:szCs w:val="28"/>
        </w:rPr>
        <w:t>п</w:t>
      </w:r>
      <w:r w:rsidRPr="00917DCA">
        <w:rPr>
          <w:sz w:val="28"/>
          <w:szCs w:val="28"/>
        </w:rPr>
        <w:t>ользоваться неисправными электроприборами</w:t>
      </w:r>
      <w:r>
        <w:rPr>
          <w:sz w:val="32"/>
          <w:szCs w:val="32"/>
        </w:rPr>
        <w:t>.</w:t>
      </w:r>
    </w:p>
    <w:p w:rsidR="00BE5DD8" w:rsidRDefault="00BE5DD8" w:rsidP="00BE5DD8">
      <w:pPr>
        <w:ind w:left="1440"/>
        <w:jc w:val="both"/>
        <w:rPr>
          <w:sz w:val="32"/>
          <w:szCs w:val="32"/>
        </w:rPr>
      </w:pPr>
    </w:p>
    <w:p w:rsidR="00BE5DD8" w:rsidRPr="00917DCA" w:rsidRDefault="00BE5DD8" w:rsidP="00BE5DD8">
      <w:pPr>
        <w:ind w:left="360"/>
        <w:jc w:val="center"/>
        <w:rPr>
          <w:b/>
          <w:sz w:val="28"/>
          <w:szCs w:val="28"/>
        </w:rPr>
      </w:pPr>
      <w:r w:rsidRPr="00917DCA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917DCA">
        <w:rPr>
          <w:b/>
          <w:sz w:val="28"/>
          <w:szCs w:val="28"/>
        </w:rPr>
        <w:t>Требования</w:t>
      </w:r>
      <w:r>
        <w:rPr>
          <w:b/>
          <w:sz w:val="28"/>
          <w:szCs w:val="28"/>
        </w:rPr>
        <w:t xml:space="preserve"> </w:t>
      </w:r>
      <w:r w:rsidRPr="00917DCA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>езопасности  по  окончании  работы</w:t>
      </w:r>
    </w:p>
    <w:p w:rsidR="00BE5DD8" w:rsidRPr="00917DCA" w:rsidRDefault="00BE5DD8" w:rsidP="00BE5DD8">
      <w:pPr>
        <w:jc w:val="both"/>
        <w:rPr>
          <w:sz w:val="28"/>
          <w:szCs w:val="28"/>
        </w:rPr>
      </w:pPr>
      <w:r w:rsidRPr="00917DCA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917DCA">
        <w:rPr>
          <w:sz w:val="28"/>
          <w:szCs w:val="28"/>
        </w:rPr>
        <w:t xml:space="preserve">Работник обязан соблюдать следующую последовательность </w:t>
      </w:r>
      <w:r w:rsidRPr="00314C05">
        <w:rPr>
          <w:b/>
          <w:sz w:val="28"/>
          <w:szCs w:val="28"/>
        </w:rPr>
        <w:t>выключения ПК</w:t>
      </w:r>
      <w:r w:rsidRPr="00917DCA">
        <w:rPr>
          <w:sz w:val="28"/>
          <w:szCs w:val="28"/>
        </w:rPr>
        <w:t>:</w:t>
      </w:r>
    </w:p>
    <w:p w:rsidR="00BE5DD8" w:rsidRPr="00917DCA" w:rsidRDefault="00BE5DD8" w:rsidP="00BE5DD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7DCA">
        <w:rPr>
          <w:sz w:val="28"/>
          <w:szCs w:val="28"/>
        </w:rPr>
        <w:t>роизвести закрытие всех активных задач;</w:t>
      </w:r>
    </w:p>
    <w:p w:rsidR="00BE5DD8" w:rsidRPr="00917DCA" w:rsidRDefault="00BE5DD8" w:rsidP="00BE5DD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17DCA">
        <w:rPr>
          <w:sz w:val="28"/>
          <w:szCs w:val="28"/>
        </w:rPr>
        <w:t>бедиться, что в дисководе нет дискет;</w:t>
      </w:r>
    </w:p>
    <w:p w:rsidR="00BE5DD8" w:rsidRPr="00917DCA" w:rsidRDefault="00BE5DD8" w:rsidP="00BE5DD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17DCA">
        <w:rPr>
          <w:sz w:val="28"/>
          <w:szCs w:val="28"/>
        </w:rPr>
        <w:t>ыключить питание системного блока (процессора);</w:t>
      </w:r>
    </w:p>
    <w:p w:rsidR="00BE5DD8" w:rsidRPr="00917DCA" w:rsidRDefault="00BE5DD8" w:rsidP="00BE5DD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17DCA">
        <w:rPr>
          <w:sz w:val="28"/>
          <w:szCs w:val="28"/>
        </w:rPr>
        <w:t>ыключить питание всех периферийных устройств;</w:t>
      </w:r>
    </w:p>
    <w:p w:rsidR="00BE5DD8" w:rsidRPr="00917DCA" w:rsidRDefault="00BE5DD8" w:rsidP="00BE5DD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17DCA">
        <w:rPr>
          <w:sz w:val="28"/>
          <w:szCs w:val="28"/>
        </w:rPr>
        <w:t>тключить блок питания.</w:t>
      </w:r>
    </w:p>
    <w:p w:rsidR="00BE5DD8" w:rsidRPr="00917DCA" w:rsidRDefault="00BE5DD8" w:rsidP="00BE5DD8">
      <w:pPr>
        <w:jc w:val="both"/>
        <w:rPr>
          <w:sz w:val="28"/>
          <w:szCs w:val="28"/>
        </w:rPr>
      </w:pPr>
      <w:r>
        <w:rPr>
          <w:sz w:val="28"/>
          <w:szCs w:val="28"/>
        </w:rPr>
        <w:t>4.2. О</w:t>
      </w:r>
      <w:r w:rsidRPr="00917DCA">
        <w:rPr>
          <w:sz w:val="28"/>
          <w:szCs w:val="28"/>
        </w:rPr>
        <w:t>тключить электрооборудование, вынув исправную вилку из исправной розетки.</w:t>
      </w:r>
    </w:p>
    <w:p w:rsidR="00BE5DD8" w:rsidRDefault="00BE5DD8" w:rsidP="00BE5DD8">
      <w:pPr>
        <w:jc w:val="both"/>
        <w:rPr>
          <w:sz w:val="28"/>
          <w:szCs w:val="28"/>
        </w:rPr>
      </w:pPr>
      <w:r>
        <w:rPr>
          <w:sz w:val="28"/>
          <w:szCs w:val="28"/>
        </w:rPr>
        <w:t>4.3. Р</w:t>
      </w:r>
      <w:r w:rsidRPr="00917DCA">
        <w:rPr>
          <w:sz w:val="28"/>
          <w:szCs w:val="28"/>
        </w:rPr>
        <w:t>аботник обязан осмотреть и привести в порядок рабочее место.</w:t>
      </w:r>
    </w:p>
    <w:p w:rsidR="00BE5DD8" w:rsidRDefault="00BE5DD8" w:rsidP="00BE5DD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4.4.</w:t>
      </w:r>
      <w:r w:rsidRPr="00094C12">
        <w:rPr>
          <w:color w:val="000000"/>
          <w:sz w:val="28"/>
          <w:szCs w:val="28"/>
        </w:rPr>
        <w:t>По окончании занятия необходимо проверить чистоту и исправность используемого оборудования, проверить состояние сдаваемой литературы, сверить ее наличие</w:t>
      </w:r>
      <w:r>
        <w:rPr>
          <w:color w:val="000000"/>
          <w:sz w:val="28"/>
          <w:szCs w:val="28"/>
        </w:rPr>
        <w:t>.</w:t>
      </w:r>
    </w:p>
    <w:p w:rsidR="00BE5DD8" w:rsidRPr="008474A5" w:rsidRDefault="00BE5DD8" w:rsidP="00BE5DD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Pr="00094C12">
        <w:rPr>
          <w:color w:val="000000"/>
          <w:sz w:val="28"/>
          <w:szCs w:val="28"/>
        </w:rPr>
        <w:t xml:space="preserve"> Проконтролировать приведение обучающимися места проведения занятия в надлежащий порядок</w:t>
      </w:r>
      <w:r>
        <w:rPr>
          <w:color w:val="000000"/>
          <w:sz w:val="28"/>
          <w:szCs w:val="28"/>
        </w:rPr>
        <w:t>.</w:t>
      </w:r>
    </w:p>
    <w:p w:rsidR="00BE5DD8" w:rsidRPr="008474A5" w:rsidRDefault="00BE5DD8" w:rsidP="00BE5DD8">
      <w:pPr>
        <w:jc w:val="both"/>
        <w:rPr>
          <w:sz w:val="16"/>
          <w:szCs w:val="16"/>
        </w:rPr>
      </w:pPr>
    </w:p>
    <w:p w:rsidR="00BE5DD8" w:rsidRDefault="00BE5DD8" w:rsidP="00BE5DD8">
      <w:pPr>
        <w:ind w:left="1440"/>
        <w:jc w:val="both"/>
        <w:rPr>
          <w:sz w:val="32"/>
          <w:szCs w:val="32"/>
        </w:rPr>
      </w:pPr>
    </w:p>
    <w:p w:rsidR="00BE5DD8" w:rsidRDefault="00BE5DD8" w:rsidP="00BE5DD8">
      <w:pPr>
        <w:ind w:left="1440"/>
        <w:jc w:val="both"/>
        <w:rPr>
          <w:sz w:val="32"/>
          <w:szCs w:val="32"/>
        </w:rPr>
      </w:pPr>
    </w:p>
    <w:p w:rsidR="00BE5DD8" w:rsidRPr="00BE5DD8" w:rsidRDefault="00BE5DD8">
      <w:pPr>
        <w:rPr>
          <w:sz w:val="24"/>
          <w:szCs w:val="24"/>
        </w:rPr>
      </w:pPr>
      <w:bookmarkStart w:id="0" w:name="_GoBack"/>
      <w:bookmarkEnd w:id="0"/>
    </w:p>
    <w:p w:rsidR="00BE5DD8" w:rsidRDefault="00BE5DD8"/>
    <w:p w:rsidR="00BE5DD8" w:rsidRDefault="00BE5DD8"/>
    <w:p w:rsidR="00BE5DD8" w:rsidRDefault="00BE5DD8"/>
    <w:p w:rsidR="00BE5DD8" w:rsidRDefault="00BE5DD8"/>
    <w:p w:rsidR="00BE5DD8" w:rsidRDefault="00BE5DD8"/>
    <w:p w:rsidR="00BE5DD8" w:rsidRDefault="00BE5DD8"/>
    <w:p w:rsidR="00BE5DD8" w:rsidRDefault="00BE5DD8"/>
    <w:p w:rsidR="00BE5DD8" w:rsidRDefault="00BE5DD8"/>
    <w:sectPr w:rsidR="00BE5DD8" w:rsidSect="006C5F53">
      <w:pgSz w:w="11907" w:h="16443" w:code="9"/>
      <w:pgMar w:top="851" w:right="851" w:bottom="567" w:left="1134" w:header="709" w:footer="709" w:gutter="0"/>
      <w:cols w:space="708"/>
      <w:docGrid w:linePitch="13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177"/>
    <w:multiLevelType w:val="hybridMultilevel"/>
    <w:tmpl w:val="ABE05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742E"/>
    <w:multiLevelType w:val="multilevel"/>
    <w:tmpl w:val="D5C69E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C431964"/>
    <w:multiLevelType w:val="hybridMultilevel"/>
    <w:tmpl w:val="05308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30EBC"/>
    <w:multiLevelType w:val="hybridMultilevel"/>
    <w:tmpl w:val="CB700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A813A8"/>
    <w:multiLevelType w:val="hybridMultilevel"/>
    <w:tmpl w:val="917851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54329A"/>
    <w:multiLevelType w:val="hybridMultilevel"/>
    <w:tmpl w:val="16D44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E5AF7"/>
    <w:multiLevelType w:val="multilevel"/>
    <w:tmpl w:val="1351C43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 w15:restartNumberingAfterBreak="0">
    <w:nsid w:val="3ACD0A61"/>
    <w:multiLevelType w:val="hybridMultilevel"/>
    <w:tmpl w:val="D6E838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83B94D"/>
    <w:multiLevelType w:val="multilevel"/>
    <w:tmpl w:val="7B80BF0E"/>
    <w:lvl w:ilvl="0">
      <w:numFmt w:val="bullet"/>
      <w:lvlText w:val="·"/>
      <w:lvlJc w:val="left"/>
      <w:pPr>
        <w:tabs>
          <w:tab w:val="num" w:pos="1500"/>
        </w:tabs>
        <w:ind w:left="150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940"/>
        </w:tabs>
        <w:ind w:left="294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60"/>
        </w:tabs>
        <w:ind w:left="366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100"/>
        </w:tabs>
        <w:ind w:left="510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820"/>
        </w:tabs>
        <w:ind w:left="582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60"/>
        </w:tabs>
        <w:ind w:left="7260" w:hanging="360"/>
      </w:pPr>
      <w:rPr>
        <w:rFonts w:ascii="Wingdings" w:hAnsi="Wingdings" w:cs="Wingdings"/>
        <w:sz w:val="24"/>
        <w:szCs w:val="24"/>
      </w:rPr>
    </w:lvl>
  </w:abstractNum>
  <w:abstractNum w:abstractNumId="9" w15:restartNumberingAfterBreak="0">
    <w:nsid w:val="46A6022D"/>
    <w:multiLevelType w:val="multilevel"/>
    <w:tmpl w:val="2DE03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8BE6453"/>
    <w:multiLevelType w:val="hybridMultilevel"/>
    <w:tmpl w:val="0D1C2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E44EB8"/>
    <w:multiLevelType w:val="hybridMultilevel"/>
    <w:tmpl w:val="F13AD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905C1"/>
    <w:multiLevelType w:val="multilevel"/>
    <w:tmpl w:val="4FB717F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3" w15:restartNumberingAfterBreak="0">
    <w:nsid w:val="5BEF6F5E"/>
    <w:multiLevelType w:val="multilevel"/>
    <w:tmpl w:val="387BB2A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4" w15:restartNumberingAfterBreak="0">
    <w:nsid w:val="6CB9E43A"/>
    <w:multiLevelType w:val="multilevel"/>
    <w:tmpl w:val="132FA6D8"/>
    <w:lvl w:ilvl="0">
      <w:numFmt w:val="bullet"/>
      <w:lvlText w:val="·"/>
      <w:lvlJc w:val="left"/>
      <w:pPr>
        <w:tabs>
          <w:tab w:val="num" w:pos="1200"/>
        </w:tabs>
        <w:ind w:left="120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40"/>
        </w:tabs>
        <w:ind w:left="264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60"/>
        </w:tabs>
        <w:ind w:left="336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00"/>
        </w:tabs>
        <w:ind w:left="480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20"/>
        </w:tabs>
        <w:ind w:left="552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60"/>
        </w:tabs>
        <w:ind w:left="6960" w:hanging="360"/>
      </w:pPr>
      <w:rPr>
        <w:rFonts w:ascii="Wingdings" w:hAnsi="Wingdings" w:cs="Wingdings"/>
        <w:sz w:val="24"/>
        <w:szCs w:val="24"/>
      </w:rPr>
    </w:lvl>
  </w:abstractNum>
  <w:abstractNum w:abstractNumId="15" w15:restartNumberingAfterBreak="0">
    <w:nsid w:val="6F8C1822"/>
    <w:multiLevelType w:val="hybridMultilevel"/>
    <w:tmpl w:val="EAA09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F5FED"/>
    <w:multiLevelType w:val="hybridMultilevel"/>
    <w:tmpl w:val="A62C9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7"/>
  </w:num>
  <w:num w:numId="10">
    <w:abstractNumId w:val="4"/>
  </w:num>
  <w:num w:numId="11">
    <w:abstractNumId w:val="8"/>
  </w:num>
  <w:num w:numId="12">
    <w:abstractNumId w:val="13"/>
  </w:num>
  <w:num w:numId="13">
    <w:abstractNumId w:val="6"/>
  </w:num>
  <w:num w:numId="14">
    <w:abstractNumId w:val="14"/>
  </w:num>
  <w:num w:numId="15">
    <w:abstractNumId w:val="12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DD8"/>
    <w:rsid w:val="00146717"/>
    <w:rsid w:val="007B76E2"/>
    <w:rsid w:val="00BC2144"/>
    <w:rsid w:val="00B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271F9-93A8-4749-819B-4C866490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D8"/>
    <w:pPr>
      <w:spacing w:after="0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5DD8"/>
    <w:pPr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E5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BE5DD8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BE5D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Землянка</dc:creator>
  <cp:keywords/>
  <dc:description/>
  <cp:lastModifiedBy>Пользователь</cp:lastModifiedBy>
  <cp:revision>3</cp:revision>
  <cp:lastPrinted>2014-01-03T06:12:00Z</cp:lastPrinted>
  <dcterms:created xsi:type="dcterms:W3CDTF">2014-01-03T06:01:00Z</dcterms:created>
  <dcterms:modified xsi:type="dcterms:W3CDTF">2017-10-07T09:32:00Z</dcterms:modified>
</cp:coreProperties>
</file>